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142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85767" w14:paraId="399AA05C" w14:textId="77777777" w:rsidTr="00E16019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EC1BDCA" w14:textId="77777777" w:rsidR="00585767" w:rsidRDefault="00585767" w:rsidP="00E16019">
            <w:pPr>
              <w:contextualSpacing/>
              <w:rPr>
                <w:rFonts w:ascii="PDF417x" w:hAnsi="PDF417x"/>
              </w:rPr>
            </w:pPr>
            <w:bookmarkStart w:id="0" w:name="_Hlk107255613"/>
            <w:r>
              <w:rPr>
                <w:rFonts w:ascii="PDF417x" w:hAnsi="PDF417x"/>
              </w:rPr>
              <w:t>+*</w:t>
            </w:r>
            <w:proofErr w:type="spellStart"/>
            <w:r>
              <w:rPr>
                <w:rFonts w:ascii="PDF417x" w:hAnsi="PDF417x"/>
              </w:rPr>
              <w:t>xfs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pvs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lsu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cvA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xBj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qkc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oEa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dvk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ckk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Dak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pBk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yqw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rDx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hzD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CDt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yni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krn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ajm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wFc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wqD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jus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zew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eDs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Bua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jrr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Dse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CEy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idk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zfE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ftw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tBb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gDE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aDE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jDt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xlb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xCy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abg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jjq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lEa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onA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ftA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zFi</w:t>
            </w:r>
            <w:proofErr w:type="spellEnd"/>
            <w:r>
              <w:rPr>
                <w:rFonts w:ascii="PDF417x" w:hAnsi="PDF417x"/>
              </w:rPr>
              <w:t>*krc*</w:t>
            </w:r>
            <w:proofErr w:type="spellStart"/>
            <w:r>
              <w:rPr>
                <w:rFonts w:ascii="PDF417x" w:hAnsi="PDF417x"/>
              </w:rPr>
              <w:t>zbe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sfE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EDt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uak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uis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xbi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wEF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uws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xjq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EBj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nEy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BtD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Ehy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blq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Bhy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bED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pny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gBb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uzq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</w:r>
          </w:p>
        </w:tc>
      </w:tr>
      <w:bookmarkEnd w:id="0"/>
    </w:tbl>
    <w:p w14:paraId="5D8ADF7F" w14:textId="77777777" w:rsidR="00F56F7D" w:rsidRPr="00C058E4" w:rsidRDefault="00F56F7D" w:rsidP="00F56F7D">
      <w:pPr>
        <w:rPr>
          <w:b/>
          <w:bCs/>
        </w:rPr>
      </w:pPr>
    </w:p>
    <w:p w14:paraId="2492C2DE" w14:textId="77777777" w:rsidR="00F56F7D" w:rsidRPr="00C058E4" w:rsidRDefault="004154AF" w:rsidP="004154AF">
      <w:pPr>
        <w:rPr>
          <w:b/>
          <w:lang w:eastAsia="en-US"/>
        </w:rPr>
      </w:pPr>
      <w:r w:rsidRPr="00C058E4">
        <w:rPr>
          <w:b/>
          <w:lang w:eastAsia="en-US"/>
        </w:rPr>
        <w:t xml:space="preserve">                      </w:t>
      </w:r>
      <w:r w:rsidR="00970ED1" w:rsidRPr="00C058E4">
        <w:rPr>
          <w:b/>
          <w:noProof/>
          <w:lang w:eastAsia="en-US"/>
        </w:rPr>
        <w:drawing>
          <wp:inline distT="0" distB="0" distL="0" distR="0" wp14:anchorId="4652BF96" wp14:editId="3FA20D46">
            <wp:extent cx="523875" cy="666750"/>
            <wp:effectExtent l="0" t="0" r="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5BADB" w14:textId="77661B4D" w:rsidR="004154AF" w:rsidRPr="00C058E4" w:rsidRDefault="004154AF" w:rsidP="004154AF">
      <w:pPr>
        <w:rPr>
          <w:b/>
          <w:lang w:eastAsia="en-US"/>
        </w:rPr>
      </w:pPr>
    </w:p>
    <w:p w14:paraId="419E31B6" w14:textId="48D50980" w:rsidR="004154AF" w:rsidRPr="00C058E4" w:rsidRDefault="004154AF" w:rsidP="004154AF">
      <w:pPr>
        <w:rPr>
          <w:b/>
          <w:lang w:eastAsia="en-US"/>
        </w:rPr>
      </w:pPr>
      <w:r w:rsidRPr="00C058E4">
        <w:rPr>
          <w:lang w:eastAsia="en-US"/>
        </w:rPr>
        <w:t xml:space="preserve">         </w:t>
      </w:r>
      <w:r w:rsidRPr="00C058E4">
        <w:rPr>
          <w:b/>
          <w:lang w:eastAsia="en-US"/>
        </w:rPr>
        <w:t>REPUBLIKA HRVATSKA</w:t>
      </w:r>
      <w:r w:rsidR="00503791" w:rsidRPr="00C058E4">
        <w:rPr>
          <w:b/>
          <w:lang w:eastAsia="en-US"/>
        </w:rPr>
        <w:t xml:space="preserve">                            </w:t>
      </w:r>
      <w:r w:rsidRPr="00C058E4">
        <w:rPr>
          <w:b/>
          <w:lang w:eastAsia="en-US"/>
        </w:rPr>
        <w:br/>
        <w:t>KRAPINSKO-ZAGORSKA ŽUPANIJA</w:t>
      </w:r>
    </w:p>
    <w:p w14:paraId="6CE5D7E6" w14:textId="77777777" w:rsidR="004154AF" w:rsidRPr="00C058E4" w:rsidRDefault="005056C6" w:rsidP="004154AF">
      <w:pPr>
        <w:rPr>
          <w:b/>
          <w:lang w:eastAsia="en-US"/>
        </w:rPr>
      </w:pPr>
      <w:r w:rsidRPr="00C058E4">
        <w:rPr>
          <w:sz w:val="20"/>
          <w:szCs w:val="20"/>
          <w:lang w:eastAsia="en-US"/>
        </w:rPr>
        <w:t xml:space="preserve">     </w:t>
      </w:r>
      <w:r w:rsidR="00A00CD0" w:rsidRPr="00C058E4">
        <w:rPr>
          <w:b/>
          <w:sz w:val="20"/>
          <w:szCs w:val="20"/>
          <w:lang w:eastAsia="en-US"/>
        </w:rPr>
        <w:t xml:space="preserve">     </w:t>
      </w:r>
      <w:r w:rsidR="00A00CD0" w:rsidRPr="00C058E4">
        <w:rPr>
          <w:b/>
          <w:lang w:eastAsia="en-US"/>
        </w:rPr>
        <w:t>ŽUPANIJSKA</w:t>
      </w:r>
      <w:r w:rsidR="00A00CD0" w:rsidRPr="00C058E4">
        <w:rPr>
          <w:sz w:val="20"/>
          <w:szCs w:val="20"/>
          <w:lang w:eastAsia="en-US"/>
        </w:rPr>
        <w:t xml:space="preserve"> </w:t>
      </w:r>
      <w:r w:rsidR="004154AF" w:rsidRPr="00C058E4">
        <w:rPr>
          <w:sz w:val="20"/>
          <w:szCs w:val="20"/>
          <w:lang w:eastAsia="en-US"/>
        </w:rPr>
        <w:t xml:space="preserve"> </w:t>
      </w:r>
      <w:r w:rsidR="004154AF" w:rsidRPr="00C058E4">
        <w:rPr>
          <w:b/>
          <w:lang w:eastAsia="en-US"/>
        </w:rPr>
        <w:t>SKUPŠTINA</w:t>
      </w:r>
    </w:p>
    <w:p w14:paraId="48988904" w14:textId="77777777" w:rsidR="004154AF" w:rsidRPr="00C058E4" w:rsidRDefault="004154AF" w:rsidP="004154AF"/>
    <w:p w14:paraId="1ECD3F0A" w14:textId="7F826435" w:rsidR="000716E3" w:rsidRPr="00C058E4" w:rsidRDefault="005056C6" w:rsidP="004154AF">
      <w:r w:rsidRPr="00C058E4">
        <w:t>KLASA:</w:t>
      </w:r>
      <w:r w:rsidR="0067336F" w:rsidRPr="00C058E4">
        <w:t xml:space="preserve"> </w:t>
      </w:r>
      <w:r w:rsidR="001A3094" w:rsidRPr="00C058E4">
        <w:t>400-0</w:t>
      </w:r>
      <w:r w:rsidR="00AA32ED" w:rsidRPr="00C058E4">
        <w:t>1</w:t>
      </w:r>
      <w:r w:rsidR="001A3094" w:rsidRPr="00C058E4">
        <w:t>/2</w:t>
      </w:r>
      <w:r w:rsidR="00A4289A" w:rsidRPr="00C058E4">
        <w:t>6-01/</w:t>
      </w:r>
      <w:r w:rsidR="00AA32ED" w:rsidRPr="00C058E4">
        <w:t>27</w:t>
      </w:r>
    </w:p>
    <w:p w14:paraId="42F81B47" w14:textId="26922CE1" w:rsidR="004154AF" w:rsidRPr="00C058E4" w:rsidRDefault="00A00CD0" w:rsidP="004154AF">
      <w:r w:rsidRPr="00C058E4">
        <w:t>URBROJ:</w:t>
      </w:r>
      <w:r w:rsidR="00B035C9" w:rsidRPr="00C058E4">
        <w:t xml:space="preserve"> </w:t>
      </w:r>
      <w:r w:rsidR="00700FBD" w:rsidRPr="00C058E4">
        <w:t>2140-0</w:t>
      </w:r>
      <w:r w:rsidR="007B0C33" w:rsidRPr="00C058E4">
        <w:t>1</w:t>
      </w:r>
      <w:r w:rsidR="00700FBD" w:rsidRPr="00C058E4">
        <w:t>-2</w:t>
      </w:r>
      <w:r w:rsidR="00A4289A" w:rsidRPr="00C058E4">
        <w:t>6</w:t>
      </w:r>
      <w:r w:rsidR="00700FBD" w:rsidRPr="00C058E4">
        <w:t>-</w:t>
      </w:r>
      <w:r w:rsidR="00B97E62">
        <w:t>07</w:t>
      </w:r>
    </w:p>
    <w:p w14:paraId="433B58EC" w14:textId="39FBCD7E" w:rsidR="004154AF" w:rsidRPr="00C058E4" w:rsidRDefault="00A00CD0" w:rsidP="004154AF">
      <w:pPr>
        <w:rPr>
          <w:color w:val="EE0000"/>
        </w:rPr>
      </w:pPr>
      <w:r w:rsidRPr="00C058E4">
        <w:t>Krapina,</w:t>
      </w:r>
      <w:r w:rsidRPr="00C058E4">
        <w:rPr>
          <w:color w:val="EE0000"/>
        </w:rPr>
        <w:t xml:space="preserve"> </w:t>
      </w:r>
      <w:r w:rsidR="009210C0" w:rsidRPr="00C058E4">
        <w:rPr>
          <w:color w:val="000000" w:themeColor="text1"/>
        </w:rPr>
        <w:t>11</w:t>
      </w:r>
      <w:r w:rsidR="00AE5426" w:rsidRPr="00C058E4">
        <w:rPr>
          <w:color w:val="000000" w:themeColor="text1"/>
        </w:rPr>
        <w:t>. lipnja 2026.</w:t>
      </w:r>
    </w:p>
    <w:p w14:paraId="56CF1F50" w14:textId="77777777" w:rsidR="004154AF" w:rsidRPr="00C058E4" w:rsidRDefault="004154AF" w:rsidP="004154AF"/>
    <w:p w14:paraId="589DAC04" w14:textId="1842B88A" w:rsidR="004154AF" w:rsidRPr="00C058E4" w:rsidRDefault="004154AF" w:rsidP="004154AF">
      <w:pPr>
        <w:jc w:val="both"/>
        <w:rPr>
          <w:lang w:eastAsia="en-US"/>
        </w:rPr>
      </w:pPr>
      <w:r w:rsidRPr="00C058E4">
        <w:t xml:space="preserve">Na temelju </w:t>
      </w:r>
      <w:r w:rsidRPr="00C058E4">
        <w:rPr>
          <w:lang w:eastAsia="en-US"/>
        </w:rPr>
        <w:t xml:space="preserve">članka </w:t>
      </w:r>
      <w:r w:rsidR="00AA32ED" w:rsidRPr="00C058E4">
        <w:rPr>
          <w:lang w:eastAsia="en-US"/>
        </w:rPr>
        <w:t xml:space="preserve">120. </w:t>
      </w:r>
      <w:r w:rsidR="00C843F5" w:rsidRPr="00C058E4">
        <w:rPr>
          <w:lang w:eastAsia="en-US"/>
        </w:rPr>
        <w:t>Zakona o proračunu („Narodne novine“, broj 144/21)</w:t>
      </w:r>
      <w:r w:rsidR="006C29B1" w:rsidRPr="00C058E4">
        <w:rPr>
          <w:lang w:eastAsia="en-US"/>
        </w:rPr>
        <w:t xml:space="preserve"> i članka 17. Statuta Krapinsko-zagorske županije („Službeni glasnik Krapinsko-zagorske županije“, broj 13/01, 5/0</w:t>
      </w:r>
      <w:r w:rsidR="006C29B1" w:rsidRPr="00C058E4">
        <w:rPr>
          <w:color w:val="000000" w:themeColor="text1"/>
          <w:lang w:eastAsia="en-US"/>
        </w:rPr>
        <w:t>6, 14/09, 11/13, 13/18, 5/20, 10/21 i 15/21 – pročišćeni tekst)</w:t>
      </w:r>
      <w:r w:rsidR="006C29B1" w:rsidRPr="00C058E4">
        <w:rPr>
          <w:lang w:eastAsia="en-US"/>
        </w:rPr>
        <w:t xml:space="preserve"> </w:t>
      </w:r>
      <w:r w:rsidR="00A00CD0" w:rsidRPr="00C058E4">
        <w:rPr>
          <w:color w:val="000000" w:themeColor="text1"/>
          <w:lang w:eastAsia="en-US"/>
        </w:rPr>
        <w:t xml:space="preserve">Županijska skupština </w:t>
      </w:r>
      <w:r w:rsidR="00B035C9" w:rsidRPr="00C058E4">
        <w:rPr>
          <w:color w:val="000000" w:themeColor="text1"/>
          <w:lang w:eastAsia="en-US"/>
        </w:rPr>
        <w:t>Krapinsko-zagorske</w:t>
      </w:r>
      <w:r w:rsidR="00700FBD" w:rsidRPr="00C058E4">
        <w:rPr>
          <w:color w:val="000000" w:themeColor="text1"/>
          <w:lang w:eastAsia="en-US"/>
        </w:rPr>
        <w:t xml:space="preserve"> </w:t>
      </w:r>
      <w:r w:rsidR="00B035C9" w:rsidRPr="00C058E4">
        <w:rPr>
          <w:color w:val="000000" w:themeColor="text1"/>
          <w:lang w:eastAsia="en-US"/>
        </w:rPr>
        <w:t xml:space="preserve">županije na </w:t>
      </w:r>
      <w:r w:rsidR="009210C0" w:rsidRPr="00C058E4">
        <w:rPr>
          <w:color w:val="000000" w:themeColor="text1"/>
          <w:lang w:eastAsia="en-US"/>
        </w:rPr>
        <w:t>7</w:t>
      </w:r>
      <w:r w:rsidR="00CF7532" w:rsidRPr="00C058E4">
        <w:rPr>
          <w:color w:val="000000" w:themeColor="text1"/>
          <w:lang w:eastAsia="en-US"/>
        </w:rPr>
        <w:t>.</w:t>
      </w:r>
      <w:r w:rsidR="00B035C9" w:rsidRPr="00C058E4">
        <w:rPr>
          <w:color w:val="000000" w:themeColor="text1"/>
          <w:lang w:eastAsia="en-US"/>
        </w:rPr>
        <w:t xml:space="preserve"> sjednici održanoj </w:t>
      </w:r>
      <w:r w:rsidR="009210C0" w:rsidRPr="00C058E4">
        <w:rPr>
          <w:color w:val="000000" w:themeColor="text1"/>
          <w:lang w:eastAsia="en-US"/>
        </w:rPr>
        <w:t>11</w:t>
      </w:r>
      <w:r w:rsidR="00BD50D2" w:rsidRPr="00C058E4">
        <w:rPr>
          <w:color w:val="000000" w:themeColor="text1"/>
          <w:lang w:eastAsia="en-US"/>
        </w:rPr>
        <w:t xml:space="preserve">. </w:t>
      </w:r>
      <w:r w:rsidR="00AE5426" w:rsidRPr="00C058E4">
        <w:rPr>
          <w:color w:val="000000" w:themeColor="text1"/>
          <w:lang w:eastAsia="en-US"/>
        </w:rPr>
        <w:t>lipnja</w:t>
      </w:r>
      <w:r w:rsidR="00CF7532" w:rsidRPr="00C058E4">
        <w:rPr>
          <w:color w:val="000000" w:themeColor="text1"/>
          <w:lang w:eastAsia="en-US"/>
        </w:rPr>
        <w:t xml:space="preserve"> </w:t>
      </w:r>
      <w:r w:rsidR="00B035C9" w:rsidRPr="00C058E4">
        <w:rPr>
          <w:color w:val="000000" w:themeColor="text1"/>
          <w:lang w:eastAsia="en-US"/>
        </w:rPr>
        <w:t>202</w:t>
      </w:r>
      <w:r w:rsidR="008C5141" w:rsidRPr="00C058E4">
        <w:rPr>
          <w:color w:val="000000" w:themeColor="text1"/>
          <w:lang w:eastAsia="en-US"/>
        </w:rPr>
        <w:t>6</w:t>
      </w:r>
      <w:r w:rsidR="00B035C9" w:rsidRPr="00C058E4">
        <w:rPr>
          <w:color w:val="000000" w:themeColor="text1"/>
          <w:lang w:eastAsia="en-US"/>
        </w:rPr>
        <w:t xml:space="preserve">. godine donijela je </w:t>
      </w:r>
    </w:p>
    <w:p w14:paraId="33DD0579" w14:textId="77777777" w:rsidR="004154AF" w:rsidRPr="00C058E4" w:rsidRDefault="004154AF" w:rsidP="004154AF">
      <w:pPr>
        <w:jc w:val="both"/>
      </w:pPr>
    </w:p>
    <w:p w14:paraId="29DCB10E" w14:textId="77777777" w:rsidR="00510D3B" w:rsidRPr="00C058E4" w:rsidRDefault="00510D3B" w:rsidP="004154AF">
      <w:pPr>
        <w:jc w:val="both"/>
      </w:pPr>
    </w:p>
    <w:p w14:paraId="4127BBA3" w14:textId="77777777" w:rsidR="004154AF" w:rsidRPr="00C058E4" w:rsidRDefault="004154AF" w:rsidP="004154AF">
      <w:pPr>
        <w:jc w:val="center"/>
        <w:rPr>
          <w:b/>
          <w:bCs/>
        </w:rPr>
      </w:pPr>
      <w:r w:rsidRPr="00C058E4">
        <w:rPr>
          <w:b/>
          <w:bCs/>
        </w:rPr>
        <w:t>ODLUKU</w:t>
      </w:r>
    </w:p>
    <w:p w14:paraId="2C563D66" w14:textId="16094336" w:rsidR="004154AF" w:rsidRPr="00C058E4" w:rsidRDefault="004154AF" w:rsidP="004154AF">
      <w:pPr>
        <w:jc w:val="center"/>
        <w:rPr>
          <w:b/>
          <w:bCs/>
        </w:rPr>
      </w:pPr>
      <w:r w:rsidRPr="00C058E4">
        <w:rPr>
          <w:b/>
          <w:bCs/>
        </w:rPr>
        <w:t xml:space="preserve">O </w:t>
      </w:r>
      <w:r w:rsidR="006C29B1" w:rsidRPr="00C058E4">
        <w:rPr>
          <w:b/>
          <w:bCs/>
        </w:rPr>
        <w:t xml:space="preserve">KREDITNOM ZADUŽENJU KRAPINSKO-ZAGORSKE ŽUPANIJE </w:t>
      </w:r>
    </w:p>
    <w:p w14:paraId="2851A655" w14:textId="1D289212" w:rsidR="00EB0184" w:rsidRPr="00C058E4" w:rsidRDefault="00EB0184" w:rsidP="004154AF">
      <w:pPr>
        <w:jc w:val="center"/>
        <w:rPr>
          <w:b/>
          <w:bCs/>
        </w:rPr>
      </w:pPr>
      <w:r w:rsidRPr="00C058E4">
        <w:rPr>
          <w:b/>
          <w:bCs/>
        </w:rPr>
        <w:t>(GRUPA 1 – 9.600.000,00 EUR)</w:t>
      </w:r>
    </w:p>
    <w:p w14:paraId="037E3C16" w14:textId="77777777" w:rsidR="004154AF" w:rsidRPr="00C058E4" w:rsidRDefault="004154AF" w:rsidP="004154AF">
      <w:pPr>
        <w:jc w:val="center"/>
      </w:pPr>
    </w:p>
    <w:p w14:paraId="7ECF8EB2" w14:textId="77777777" w:rsidR="00510D3B" w:rsidRPr="00C058E4" w:rsidRDefault="00510D3B" w:rsidP="004154AF">
      <w:pPr>
        <w:jc w:val="center"/>
      </w:pPr>
    </w:p>
    <w:p w14:paraId="31FCBABC" w14:textId="70388103" w:rsidR="00510D3B" w:rsidRPr="00C058E4" w:rsidRDefault="004154AF" w:rsidP="002259C3">
      <w:pPr>
        <w:spacing w:after="120"/>
        <w:jc w:val="center"/>
        <w:rPr>
          <w:b/>
          <w:bCs/>
        </w:rPr>
      </w:pPr>
      <w:r w:rsidRPr="00C058E4">
        <w:rPr>
          <w:b/>
          <w:bCs/>
        </w:rPr>
        <w:t>Članak 1.</w:t>
      </w:r>
    </w:p>
    <w:p w14:paraId="49572434" w14:textId="512F6D21" w:rsidR="002259C3" w:rsidRPr="00C058E4" w:rsidRDefault="00EB0184" w:rsidP="002259C3">
      <w:pPr>
        <w:jc w:val="both"/>
      </w:pPr>
      <w:r w:rsidRPr="00C058E4">
        <w:t xml:space="preserve">Krapinsko-zagorska </w:t>
      </w:r>
      <w:r w:rsidR="00510D3B" w:rsidRPr="00C058E4">
        <w:t>županija</w:t>
      </w:r>
      <w:r w:rsidR="008A2AB3" w:rsidRPr="00C058E4">
        <w:t xml:space="preserve"> u 2026. godini kreditno će se zadužiti kod</w:t>
      </w:r>
      <w:r w:rsidR="00510D3B" w:rsidRPr="00C058E4">
        <w:t xml:space="preserve"> </w:t>
      </w:r>
      <w:r w:rsidR="009210C0" w:rsidRPr="00C058E4">
        <w:t xml:space="preserve">Hrvatske banke za obnovu i </w:t>
      </w:r>
      <w:r w:rsidR="00AF7167" w:rsidRPr="00C058E4">
        <w:t>razvitak</w:t>
      </w:r>
      <w:r w:rsidR="00510D3B" w:rsidRPr="00C058E4">
        <w:t xml:space="preserve"> </w:t>
      </w:r>
      <w:r w:rsidR="002259C3" w:rsidRPr="00C058E4">
        <w:t xml:space="preserve">(HBOR), Strossmayerov trg 9, 10000 Zagreb, OIB: 26702280390 </w:t>
      </w:r>
      <w:r w:rsidR="00510D3B" w:rsidRPr="00C058E4">
        <w:t>u iznosu od 9.600.000,00 EUR</w:t>
      </w:r>
      <w:r w:rsidR="002259C3" w:rsidRPr="00C058E4">
        <w:t xml:space="preserve"> za realizaciju kapitalnih projekata</w:t>
      </w:r>
      <w:r w:rsidR="009210C0" w:rsidRPr="00C058E4">
        <w:t xml:space="preserve"> </w:t>
      </w:r>
    </w:p>
    <w:p w14:paraId="43A98D3E" w14:textId="594EDCC5" w:rsidR="002259C3" w:rsidRPr="00C058E4" w:rsidRDefault="009210C0" w:rsidP="002259C3">
      <w:pPr>
        <w:pStyle w:val="Odlomakpopisa"/>
        <w:numPr>
          <w:ilvl w:val="0"/>
          <w:numId w:val="16"/>
        </w:numPr>
        <w:jc w:val="both"/>
        <w:rPr>
          <w:sz w:val="24"/>
          <w:szCs w:val="24"/>
          <w:lang w:val="hr-HR"/>
        </w:rPr>
      </w:pPr>
      <w:r w:rsidRPr="00C058E4">
        <w:rPr>
          <w:sz w:val="24"/>
          <w:szCs w:val="24"/>
          <w:lang w:val="hr-HR"/>
        </w:rPr>
        <w:t>K102120 Rekonstrukcija i dogradnja Osnovne škole Ksavera Šandora Gjalskog</w:t>
      </w:r>
    </w:p>
    <w:p w14:paraId="3A2FB30D" w14:textId="41D46537" w:rsidR="002259C3" w:rsidRPr="00C058E4" w:rsidRDefault="009210C0" w:rsidP="002259C3">
      <w:pPr>
        <w:pStyle w:val="Odlomakpopisa"/>
        <w:numPr>
          <w:ilvl w:val="0"/>
          <w:numId w:val="16"/>
        </w:numPr>
        <w:jc w:val="both"/>
        <w:rPr>
          <w:sz w:val="24"/>
          <w:szCs w:val="24"/>
          <w:lang w:val="hr-HR"/>
        </w:rPr>
      </w:pPr>
      <w:r w:rsidRPr="00C058E4">
        <w:rPr>
          <w:sz w:val="24"/>
          <w:szCs w:val="24"/>
          <w:lang w:val="hr-HR"/>
        </w:rPr>
        <w:t xml:space="preserve">K102103 Izgradnja školske sportske dvorane Osnovne škole Veliko Trgovišće </w:t>
      </w:r>
    </w:p>
    <w:p w14:paraId="11B91747" w14:textId="0C3BD76F" w:rsidR="002259C3" w:rsidRPr="00C058E4" w:rsidRDefault="009210C0" w:rsidP="002259C3">
      <w:pPr>
        <w:pStyle w:val="Odlomakpopisa"/>
        <w:numPr>
          <w:ilvl w:val="0"/>
          <w:numId w:val="16"/>
        </w:numPr>
        <w:jc w:val="both"/>
        <w:rPr>
          <w:sz w:val="24"/>
          <w:szCs w:val="24"/>
          <w:lang w:val="hr-HR"/>
        </w:rPr>
      </w:pPr>
      <w:r w:rsidRPr="00C058E4">
        <w:rPr>
          <w:sz w:val="24"/>
          <w:szCs w:val="24"/>
          <w:lang w:val="hr-HR"/>
        </w:rPr>
        <w:t>K102112 Rekonstrukcija i dogradnja Osnovne škole Janka Leskovara</w:t>
      </w:r>
    </w:p>
    <w:p w14:paraId="23736B1C" w14:textId="28734F3E" w:rsidR="002259C3" w:rsidRPr="00C058E4" w:rsidRDefault="00AF7167" w:rsidP="002259C3">
      <w:pPr>
        <w:pStyle w:val="Odlomakpopisa"/>
        <w:numPr>
          <w:ilvl w:val="0"/>
          <w:numId w:val="16"/>
        </w:numPr>
        <w:jc w:val="both"/>
        <w:rPr>
          <w:sz w:val="24"/>
          <w:szCs w:val="24"/>
          <w:lang w:val="hr-HR"/>
        </w:rPr>
      </w:pPr>
      <w:r w:rsidRPr="00C058E4">
        <w:rPr>
          <w:sz w:val="24"/>
          <w:szCs w:val="24"/>
          <w:lang w:val="hr-HR"/>
        </w:rPr>
        <w:t>K102111 Rekonstrukcija i dogradnja zgrade Osnovne škole Oroslavje</w:t>
      </w:r>
    </w:p>
    <w:p w14:paraId="2AB9FC55" w14:textId="77777777" w:rsidR="002259C3" w:rsidRPr="00C058E4" w:rsidRDefault="00AF7167" w:rsidP="002259C3">
      <w:pPr>
        <w:pStyle w:val="Odlomakpopisa"/>
        <w:numPr>
          <w:ilvl w:val="0"/>
          <w:numId w:val="16"/>
        </w:numPr>
        <w:jc w:val="both"/>
        <w:rPr>
          <w:sz w:val="24"/>
          <w:szCs w:val="24"/>
          <w:lang w:val="hr-HR"/>
        </w:rPr>
      </w:pPr>
      <w:r w:rsidRPr="00C058E4">
        <w:rPr>
          <w:sz w:val="24"/>
          <w:szCs w:val="24"/>
          <w:lang w:val="hr-HR"/>
        </w:rPr>
        <w:t xml:space="preserve">K102010 Područna škola </w:t>
      </w:r>
      <w:proofErr w:type="spellStart"/>
      <w:r w:rsidRPr="00C058E4">
        <w:rPr>
          <w:sz w:val="24"/>
          <w:szCs w:val="24"/>
          <w:lang w:val="hr-HR"/>
        </w:rPr>
        <w:t>Poznanovec</w:t>
      </w:r>
      <w:proofErr w:type="spellEnd"/>
      <w:r w:rsidRPr="00C058E4">
        <w:rPr>
          <w:sz w:val="24"/>
          <w:szCs w:val="24"/>
          <w:lang w:val="hr-HR"/>
        </w:rPr>
        <w:t>-izgradnja školske zgrade</w:t>
      </w:r>
    </w:p>
    <w:p w14:paraId="121F1D0C" w14:textId="5825FFE2" w:rsidR="00510D3B" w:rsidRPr="00C058E4" w:rsidRDefault="008A2AB3" w:rsidP="002259C3">
      <w:pPr>
        <w:jc w:val="both"/>
      </w:pPr>
      <w:r w:rsidRPr="00C058E4">
        <w:t>koji su planirani u I. Izmjenama i dopunama Proračuna Krapinsko-zagorske županije za 2026. godinu.</w:t>
      </w:r>
    </w:p>
    <w:p w14:paraId="24C8844B" w14:textId="77777777" w:rsidR="004154AF" w:rsidRPr="00C058E4" w:rsidRDefault="004154AF" w:rsidP="004154AF"/>
    <w:p w14:paraId="7018EE70" w14:textId="102846DE" w:rsidR="00510D3B" w:rsidRPr="00C058E4" w:rsidRDefault="004154AF" w:rsidP="002259C3">
      <w:pPr>
        <w:spacing w:after="120"/>
        <w:jc w:val="center"/>
        <w:rPr>
          <w:b/>
          <w:bCs/>
        </w:rPr>
      </w:pPr>
      <w:r w:rsidRPr="00C058E4">
        <w:rPr>
          <w:b/>
          <w:bCs/>
        </w:rPr>
        <w:t>Članak 2.</w:t>
      </w:r>
    </w:p>
    <w:p w14:paraId="3869E17D" w14:textId="11A66576" w:rsidR="00510D3B" w:rsidRPr="00C058E4" w:rsidRDefault="002259C3" w:rsidP="002259C3">
      <w:pPr>
        <w:jc w:val="both"/>
      </w:pPr>
      <w:r w:rsidRPr="00C058E4">
        <w:t>Kreditno zaduženje</w:t>
      </w:r>
      <w:r w:rsidR="00510D3B" w:rsidRPr="00C058E4">
        <w:t xml:space="preserve"> iz članka 1. ove Odluke provest</w:t>
      </w:r>
      <w:r w:rsidRPr="00C058E4">
        <w:t xml:space="preserve"> će se pod sljedećim uvjetima:</w:t>
      </w:r>
    </w:p>
    <w:p w14:paraId="07E5BD22" w14:textId="673AC845" w:rsidR="002259C3" w:rsidRPr="00C058E4" w:rsidRDefault="002259C3" w:rsidP="002259C3">
      <w:pPr>
        <w:jc w:val="both"/>
      </w:pPr>
      <w:r w:rsidRPr="00C058E4">
        <w:t>Vrsta kredita: Dugoročni kredit u eurima</w:t>
      </w:r>
    </w:p>
    <w:p w14:paraId="10E6B2CC" w14:textId="179D9617" w:rsidR="002259C3" w:rsidRPr="00C058E4" w:rsidRDefault="002259C3" w:rsidP="002259C3">
      <w:pPr>
        <w:jc w:val="both"/>
      </w:pPr>
      <w:r w:rsidRPr="00C058E4">
        <w:t>Namjena kredita: Građevinski radovi, opremanje, nadzor, PDV</w:t>
      </w:r>
    </w:p>
    <w:p w14:paraId="2331A658" w14:textId="2F358967" w:rsidR="002259C3" w:rsidRPr="00C058E4" w:rsidRDefault="002259C3" w:rsidP="002259C3">
      <w:pPr>
        <w:jc w:val="both"/>
      </w:pPr>
      <w:r w:rsidRPr="00C058E4">
        <w:t>Iznos kredita: 9.600.000,00 EUR</w:t>
      </w:r>
    </w:p>
    <w:p w14:paraId="746996C4" w14:textId="1CE9ABBF" w:rsidR="002259C3" w:rsidRPr="00C058E4" w:rsidRDefault="002259C3" w:rsidP="002259C3">
      <w:pPr>
        <w:jc w:val="both"/>
      </w:pPr>
      <w:r w:rsidRPr="00C058E4">
        <w:t xml:space="preserve">Redovna kamatna stopa: 2,23% godišnje, fiksna. Kamatna stopa je </w:t>
      </w:r>
      <w:r w:rsidR="00016254">
        <w:t>subvencionirana</w:t>
      </w:r>
      <w:r w:rsidRPr="00C058E4">
        <w:t xml:space="preserve"> od strane Ministarstva financija.</w:t>
      </w:r>
    </w:p>
    <w:p w14:paraId="35DDB64F" w14:textId="3B7585C1" w:rsidR="002259C3" w:rsidRPr="00C058E4" w:rsidRDefault="002259C3" w:rsidP="002259C3">
      <w:pPr>
        <w:jc w:val="both"/>
      </w:pPr>
      <w:proofErr w:type="spellStart"/>
      <w:r w:rsidRPr="00C058E4">
        <w:t>Interkalarna</w:t>
      </w:r>
      <w:proofErr w:type="spellEnd"/>
      <w:r w:rsidRPr="00C058E4">
        <w:t xml:space="preserve"> kamata: U razdoblju korištenja kredita na iskorišteni iznos kredita obračunavat će se kamata po metodi i </w:t>
      </w:r>
      <w:proofErr w:type="spellStart"/>
      <w:r w:rsidR="006D1A37">
        <w:t>u</w:t>
      </w:r>
      <w:r w:rsidRPr="00C058E4">
        <w:t>visini</w:t>
      </w:r>
      <w:proofErr w:type="spellEnd"/>
      <w:r w:rsidRPr="00C058E4">
        <w:t xml:space="preserve"> redovne. Kamate se obračunavaju i naplaćuju kvartalno.</w:t>
      </w:r>
    </w:p>
    <w:p w14:paraId="3151C093" w14:textId="4C0B1CDE" w:rsidR="002259C3" w:rsidRPr="00C058E4" w:rsidRDefault="002259C3" w:rsidP="002259C3">
      <w:pPr>
        <w:jc w:val="both"/>
      </w:pPr>
      <w:r w:rsidRPr="00C058E4">
        <w:t>Naknada za obradu kredita: 0,2% jednokratno, prije prvog korištenja</w:t>
      </w:r>
    </w:p>
    <w:p w14:paraId="2137BDE2" w14:textId="5617285F" w:rsidR="002259C3" w:rsidRPr="00C058E4" w:rsidRDefault="0042265E" w:rsidP="002259C3">
      <w:pPr>
        <w:jc w:val="both"/>
      </w:pPr>
      <w:r w:rsidRPr="00C058E4">
        <w:t>Krajnji rok korištenja kredita: do 30.6.2028. godine</w:t>
      </w:r>
    </w:p>
    <w:p w14:paraId="02DA49A3" w14:textId="14144C93" w:rsidR="0042265E" w:rsidRPr="00C058E4" w:rsidRDefault="00134A0D" w:rsidP="002259C3">
      <w:pPr>
        <w:jc w:val="both"/>
      </w:pPr>
      <w:r w:rsidRPr="00C058E4">
        <w:t>Otplata kredita: 10 godina, bez počeka</w:t>
      </w:r>
    </w:p>
    <w:p w14:paraId="1342BE1A" w14:textId="52D38748" w:rsidR="00134A0D" w:rsidRPr="00C058E4" w:rsidRDefault="00134A0D" w:rsidP="002259C3">
      <w:pPr>
        <w:jc w:val="both"/>
      </w:pPr>
      <w:r w:rsidRPr="00C058E4">
        <w:lastRenderedPageBreak/>
        <w:t>Rok i način otplate kredita: u 40 jednakih uzastopnih tromjesečnih rata koje dospijevaju zadnjeg dana u mjesecu (1. rata dospijeva 30.09.2028. godine)</w:t>
      </w:r>
    </w:p>
    <w:p w14:paraId="60D7FD03" w14:textId="6E0DCA4A" w:rsidR="00134A0D" w:rsidRPr="00C058E4" w:rsidRDefault="00134A0D" w:rsidP="002259C3">
      <w:pPr>
        <w:jc w:val="both"/>
      </w:pPr>
      <w:r w:rsidRPr="00C058E4">
        <w:t>Naknada za prijevremenu otplatu kredita: Ne naplaćuje se</w:t>
      </w:r>
    </w:p>
    <w:p w14:paraId="516FA6EA" w14:textId="5A827B44" w:rsidR="00134A0D" w:rsidRPr="00C058E4" w:rsidRDefault="00134A0D" w:rsidP="002259C3">
      <w:pPr>
        <w:jc w:val="both"/>
      </w:pPr>
      <w:r w:rsidRPr="00C058E4">
        <w:t xml:space="preserve">Instrumenti osiguranja kredita: </w:t>
      </w:r>
      <w:r w:rsidR="00016254">
        <w:t xml:space="preserve">Standardni instrumenti osiguranja za ovu vrstu financiranja, uključujući, ali ne ograničavajući se na: zadužnica </w:t>
      </w:r>
      <w:r w:rsidR="006D1A37">
        <w:t>K</w:t>
      </w:r>
      <w:r w:rsidR="00016254">
        <w:t>orisnika kredita</w:t>
      </w:r>
    </w:p>
    <w:p w14:paraId="6A6B0FA0" w14:textId="77777777" w:rsidR="00394446" w:rsidRPr="00C058E4" w:rsidRDefault="00394446" w:rsidP="00396308"/>
    <w:p w14:paraId="7F1255D4" w14:textId="034A2048" w:rsidR="00D253C9" w:rsidRPr="00C058E4" w:rsidRDefault="00F65ABE" w:rsidP="00134A0D">
      <w:pPr>
        <w:spacing w:after="120"/>
        <w:jc w:val="center"/>
        <w:rPr>
          <w:b/>
          <w:bCs/>
        </w:rPr>
      </w:pPr>
      <w:r w:rsidRPr="00C058E4">
        <w:rPr>
          <w:b/>
          <w:bCs/>
        </w:rPr>
        <w:t xml:space="preserve">Članak </w:t>
      </w:r>
      <w:r w:rsidR="00394446" w:rsidRPr="00C058E4">
        <w:rPr>
          <w:b/>
          <w:bCs/>
        </w:rPr>
        <w:t>3</w:t>
      </w:r>
      <w:r w:rsidRPr="00C058E4">
        <w:rPr>
          <w:b/>
          <w:bCs/>
        </w:rPr>
        <w:t>.</w:t>
      </w:r>
    </w:p>
    <w:p w14:paraId="2392E325" w14:textId="6D9DD709" w:rsidR="000A2CD3" w:rsidRPr="00C058E4" w:rsidRDefault="00134A0D" w:rsidP="00057CDB">
      <w:pPr>
        <w:spacing w:after="120"/>
        <w:jc w:val="both"/>
      </w:pPr>
      <w:r w:rsidRPr="00C058E4">
        <w:t>Ovlašćuje se župan Krapinsko-zagorske županije za sklapanje Ugovora o kreditu sa Hrvatskom bankom za obnovu i razvitak (HBOR)</w:t>
      </w:r>
      <w:r w:rsidR="00057CDB" w:rsidRPr="00C058E4">
        <w:t>, Strossmayerov trg 9, 10000 Zagreb, OIB: 26702280390, te za izdavanje instrumenta osiguranja kredita iz točke 2. ove Odluke nakon dobivanja suglasnosti Vlade Republike Hrvatske sukladno članku 120. Zakona o proračunu (Narodne novine br. 144/21) i uvjetima iz ove Odluke.</w:t>
      </w:r>
    </w:p>
    <w:p w14:paraId="728299BF" w14:textId="77777777" w:rsidR="00C12F00" w:rsidRPr="00C058E4" w:rsidRDefault="00C12F00" w:rsidP="002F48C3">
      <w:pPr>
        <w:jc w:val="center"/>
        <w:rPr>
          <w:b/>
          <w:bCs/>
        </w:rPr>
      </w:pPr>
    </w:p>
    <w:p w14:paraId="24E8C9E4" w14:textId="77BEEC77" w:rsidR="002F48C3" w:rsidRPr="00C058E4" w:rsidRDefault="001A5F66" w:rsidP="00057CDB">
      <w:pPr>
        <w:spacing w:after="120"/>
        <w:jc w:val="center"/>
        <w:rPr>
          <w:b/>
          <w:bCs/>
        </w:rPr>
      </w:pPr>
      <w:r w:rsidRPr="00C058E4">
        <w:rPr>
          <w:b/>
          <w:bCs/>
        </w:rPr>
        <w:t xml:space="preserve">Članak </w:t>
      </w:r>
      <w:r w:rsidR="00394446" w:rsidRPr="00C058E4">
        <w:rPr>
          <w:b/>
          <w:bCs/>
        </w:rPr>
        <w:t>4</w:t>
      </w:r>
      <w:r w:rsidR="002F48C3" w:rsidRPr="00C058E4">
        <w:rPr>
          <w:b/>
          <w:bCs/>
        </w:rPr>
        <w:t>.</w:t>
      </w:r>
    </w:p>
    <w:p w14:paraId="1195E46E" w14:textId="32C0EF11" w:rsidR="00523586" w:rsidRPr="00C058E4" w:rsidRDefault="00057CDB" w:rsidP="00057CDB">
      <w:pPr>
        <w:spacing w:after="120"/>
        <w:jc w:val="both"/>
      </w:pPr>
      <w:r w:rsidRPr="00C058E4">
        <w:t>Sredstva za otplatu glavnice i kamata, kao i pripadajućih naknada po kreditu osigurat će se u Proračunima Krapinsko-zagorske županije u godišnjim iznosima prema otplatnom planu do konačne otplate kredita.</w:t>
      </w:r>
    </w:p>
    <w:p w14:paraId="3E691711" w14:textId="77777777" w:rsidR="00523586" w:rsidRPr="00C058E4" w:rsidRDefault="00523586" w:rsidP="00523586">
      <w:pPr>
        <w:rPr>
          <w:b/>
          <w:bCs/>
        </w:rPr>
      </w:pPr>
    </w:p>
    <w:p w14:paraId="60A6CF79" w14:textId="2A546B25" w:rsidR="00523586" w:rsidRPr="00C058E4" w:rsidRDefault="00552C8E" w:rsidP="00523586">
      <w:pPr>
        <w:jc w:val="center"/>
        <w:rPr>
          <w:b/>
          <w:bCs/>
        </w:rPr>
      </w:pPr>
      <w:r w:rsidRPr="00C058E4">
        <w:rPr>
          <w:b/>
          <w:bCs/>
        </w:rPr>
        <w:t>Članak</w:t>
      </w:r>
      <w:r w:rsidR="00523586" w:rsidRPr="00C058E4">
        <w:rPr>
          <w:b/>
          <w:bCs/>
        </w:rPr>
        <w:t xml:space="preserve"> </w:t>
      </w:r>
      <w:r w:rsidR="00394446" w:rsidRPr="00C058E4">
        <w:rPr>
          <w:b/>
          <w:bCs/>
        </w:rPr>
        <w:t>5</w:t>
      </w:r>
      <w:r w:rsidR="00523586" w:rsidRPr="00C058E4">
        <w:rPr>
          <w:b/>
          <w:bCs/>
        </w:rPr>
        <w:t>.</w:t>
      </w:r>
    </w:p>
    <w:p w14:paraId="7A724F29" w14:textId="047D3804" w:rsidR="00523586" w:rsidRPr="00C058E4" w:rsidRDefault="00552C8E" w:rsidP="00552C8E">
      <w:pPr>
        <w:jc w:val="both"/>
      </w:pPr>
      <w:r w:rsidRPr="00C058E4">
        <w:t xml:space="preserve">Ova </w:t>
      </w:r>
      <w:r w:rsidR="00523586" w:rsidRPr="00C058E4">
        <w:t xml:space="preserve">Odluka </w:t>
      </w:r>
      <w:r w:rsidR="00016254">
        <w:t>objavit će se</w:t>
      </w:r>
      <w:r w:rsidR="00057CDB" w:rsidRPr="00C058E4">
        <w:t xml:space="preserve"> u „Službenom glasniku Krapinsko-zagorske županije“.</w:t>
      </w:r>
    </w:p>
    <w:p w14:paraId="0E53E1EA" w14:textId="77777777" w:rsidR="006A4BAA" w:rsidRPr="00C058E4" w:rsidRDefault="006A4BAA" w:rsidP="00552C8E">
      <w:pPr>
        <w:jc w:val="both"/>
      </w:pPr>
    </w:p>
    <w:p w14:paraId="430E97F6" w14:textId="77777777" w:rsidR="00523586" w:rsidRPr="00C058E4" w:rsidRDefault="00523586" w:rsidP="00523586"/>
    <w:p w14:paraId="21E89CEC" w14:textId="77777777" w:rsidR="00552C8E" w:rsidRPr="00C058E4" w:rsidRDefault="00552C8E" w:rsidP="00552C8E">
      <w:pPr>
        <w:jc w:val="center"/>
        <w:rPr>
          <w:b/>
          <w:bCs/>
        </w:rPr>
      </w:pPr>
      <w:r w:rsidRPr="00C058E4">
        <w:t xml:space="preserve">                                                                                                     </w:t>
      </w:r>
      <w:r w:rsidR="003C4FB3" w:rsidRPr="00C058E4">
        <w:t xml:space="preserve">   </w:t>
      </w:r>
      <w:r w:rsidRPr="00C058E4">
        <w:rPr>
          <w:b/>
          <w:bCs/>
        </w:rPr>
        <w:t>PREDSJEDNI</w:t>
      </w:r>
      <w:r w:rsidR="00453C88" w:rsidRPr="00C058E4">
        <w:rPr>
          <w:b/>
          <w:bCs/>
        </w:rPr>
        <w:t>K</w:t>
      </w:r>
      <w:r w:rsidRPr="00C058E4">
        <w:rPr>
          <w:b/>
          <w:bCs/>
        </w:rPr>
        <w:t xml:space="preserve"> </w:t>
      </w:r>
    </w:p>
    <w:p w14:paraId="61409FDA" w14:textId="4F09A992" w:rsidR="00552C8E" w:rsidRPr="00C058E4" w:rsidRDefault="00552C8E" w:rsidP="008014F7">
      <w:pPr>
        <w:jc w:val="right"/>
        <w:rPr>
          <w:b/>
          <w:bCs/>
        </w:rPr>
      </w:pPr>
      <w:r w:rsidRPr="00C058E4">
        <w:rPr>
          <w:b/>
          <w:bCs/>
        </w:rPr>
        <w:t xml:space="preserve">ŽUPANIJSKE SKUPŠTINE                                                         </w:t>
      </w:r>
    </w:p>
    <w:p w14:paraId="6C66FEA0" w14:textId="32860DC0" w:rsidR="001A5F66" w:rsidRPr="00C058E4" w:rsidRDefault="0005423A" w:rsidP="00552C8E">
      <w:pPr>
        <w:jc w:val="both"/>
        <w:rPr>
          <w:b/>
          <w:bCs/>
        </w:rPr>
      </w:pPr>
      <w:r w:rsidRPr="00C058E4">
        <w:rPr>
          <w:b/>
          <w:bCs/>
        </w:rPr>
        <w:t xml:space="preserve">                                                                                                                 </w:t>
      </w:r>
      <w:r w:rsidR="00510977" w:rsidRPr="00C058E4">
        <w:rPr>
          <w:b/>
          <w:bCs/>
        </w:rPr>
        <w:t xml:space="preserve">Ivan </w:t>
      </w:r>
      <w:proofErr w:type="spellStart"/>
      <w:r w:rsidR="00510977" w:rsidRPr="00C058E4">
        <w:rPr>
          <w:b/>
          <w:bCs/>
        </w:rPr>
        <w:t>Hanžek</w:t>
      </w:r>
      <w:proofErr w:type="spellEnd"/>
      <w:r w:rsidR="00510977" w:rsidRPr="00C058E4">
        <w:rPr>
          <w:b/>
          <w:bCs/>
        </w:rPr>
        <w:t xml:space="preserve">, </w:t>
      </w:r>
      <w:proofErr w:type="spellStart"/>
      <w:r w:rsidR="00510977" w:rsidRPr="00C058E4">
        <w:rPr>
          <w:b/>
          <w:bCs/>
        </w:rPr>
        <w:t>oec</w:t>
      </w:r>
      <w:proofErr w:type="spellEnd"/>
      <w:r w:rsidR="00510977" w:rsidRPr="00C058E4">
        <w:rPr>
          <w:b/>
          <w:bCs/>
        </w:rPr>
        <w:t>.</w:t>
      </w:r>
    </w:p>
    <w:p w14:paraId="0BFDF3B1" w14:textId="77777777" w:rsidR="008014F7" w:rsidRPr="00C058E4" w:rsidRDefault="008014F7" w:rsidP="00552C8E">
      <w:pPr>
        <w:jc w:val="both"/>
        <w:rPr>
          <w:b/>
          <w:bCs/>
        </w:rPr>
      </w:pPr>
    </w:p>
    <w:p w14:paraId="3DCBC0EE" w14:textId="77777777" w:rsidR="00394446" w:rsidRPr="00C058E4" w:rsidRDefault="00394446" w:rsidP="00552C8E">
      <w:pPr>
        <w:jc w:val="both"/>
        <w:rPr>
          <w:b/>
          <w:bCs/>
        </w:rPr>
      </w:pPr>
    </w:p>
    <w:p w14:paraId="5FBC9EA5" w14:textId="77777777" w:rsidR="00394446" w:rsidRPr="00C058E4" w:rsidRDefault="00394446" w:rsidP="00552C8E">
      <w:pPr>
        <w:jc w:val="both"/>
        <w:rPr>
          <w:b/>
          <w:bCs/>
        </w:rPr>
      </w:pPr>
    </w:p>
    <w:p w14:paraId="464336BD" w14:textId="4CB53B9C" w:rsidR="00552C8E" w:rsidRPr="00C058E4" w:rsidRDefault="00552C8E" w:rsidP="00552C8E">
      <w:pPr>
        <w:jc w:val="both"/>
        <w:rPr>
          <w:b/>
          <w:bCs/>
        </w:rPr>
      </w:pPr>
      <w:r w:rsidRPr="00C058E4">
        <w:rPr>
          <w:b/>
          <w:bCs/>
        </w:rPr>
        <w:t>Dostaviti:</w:t>
      </w:r>
    </w:p>
    <w:p w14:paraId="1B97B8D2" w14:textId="77777777" w:rsidR="00A02F15" w:rsidRPr="00C058E4" w:rsidRDefault="00293DB1" w:rsidP="00A02F15">
      <w:pPr>
        <w:numPr>
          <w:ilvl w:val="0"/>
          <w:numId w:val="8"/>
        </w:numPr>
        <w:spacing w:before="120"/>
        <w:ind w:left="426" w:hanging="426"/>
        <w:jc w:val="both"/>
      </w:pPr>
      <w:r w:rsidRPr="00C058E4">
        <w:t xml:space="preserve">Upravni odjel za financije i </w:t>
      </w:r>
      <w:r w:rsidR="00552C8E" w:rsidRPr="00C058E4">
        <w:t>proračun,</w:t>
      </w:r>
    </w:p>
    <w:p w14:paraId="269A00B2" w14:textId="77777777" w:rsidR="00A02F15" w:rsidRPr="00C058E4" w:rsidRDefault="00552C8E" w:rsidP="00A02F15">
      <w:pPr>
        <w:numPr>
          <w:ilvl w:val="0"/>
          <w:numId w:val="8"/>
        </w:numPr>
        <w:ind w:left="426" w:hanging="426"/>
        <w:jc w:val="both"/>
      </w:pPr>
      <w:r w:rsidRPr="00C058E4">
        <w:t>„Službeni glasnik Krapinsko-zagorske županije“,</w:t>
      </w:r>
      <w:r w:rsidR="00A02F15" w:rsidRPr="00C058E4">
        <w:t xml:space="preserve"> </w:t>
      </w:r>
      <w:r w:rsidRPr="00C058E4">
        <w:t>za objavu,</w:t>
      </w:r>
    </w:p>
    <w:p w14:paraId="7D196D2D" w14:textId="77777777" w:rsidR="00A02F15" w:rsidRPr="00C058E4" w:rsidRDefault="00552C8E" w:rsidP="00A02F15">
      <w:pPr>
        <w:numPr>
          <w:ilvl w:val="0"/>
          <w:numId w:val="8"/>
        </w:numPr>
        <w:ind w:left="426" w:hanging="426"/>
        <w:jc w:val="both"/>
      </w:pPr>
      <w:r w:rsidRPr="00C058E4">
        <w:t>Za zbirku isprava,</w:t>
      </w:r>
    </w:p>
    <w:p w14:paraId="537E403F" w14:textId="77777777" w:rsidR="00A02F15" w:rsidRPr="00C058E4" w:rsidRDefault="00552C8E" w:rsidP="00A02F15">
      <w:pPr>
        <w:numPr>
          <w:ilvl w:val="0"/>
          <w:numId w:val="8"/>
        </w:numPr>
        <w:ind w:left="426" w:hanging="426"/>
        <w:jc w:val="both"/>
      </w:pPr>
      <w:r w:rsidRPr="00C058E4">
        <w:t>Za prilog zapisniku,</w:t>
      </w:r>
    </w:p>
    <w:p w14:paraId="2D73961E" w14:textId="77777777" w:rsidR="00552C8E" w:rsidRPr="00C058E4" w:rsidRDefault="00552C8E" w:rsidP="00293DB1">
      <w:pPr>
        <w:numPr>
          <w:ilvl w:val="0"/>
          <w:numId w:val="8"/>
        </w:numPr>
        <w:ind w:left="426" w:hanging="426"/>
        <w:jc w:val="both"/>
      </w:pPr>
      <w:r w:rsidRPr="00C058E4">
        <w:t>Pismohrana.</w:t>
      </w:r>
    </w:p>
    <w:sectPr w:rsidR="00552C8E" w:rsidRPr="00C0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B21"/>
    <w:multiLevelType w:val="hybridMultilevel"/>
    <w:tmpl w:val="2EF6D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52E"/>
    <w:multiLevelType w:val="hybridMultilevel"/>
    <w:tmpl w:val="6E529D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5C99"/>
    <w:multiLevelType w:val="hybridMultilevel"/>
    <w:tmpl w:val="26200998"/>
    <w:lvl w:ilvl="0" w:tplc="7842F0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480F9A"/>
    <w:multiLevelType w:val="hybridMultilevel"/>
    <w:tmpl w:val="BCD4892A"/>
    <w:lvl w:ilvl="0" w:tplc="A89AA3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222362"/>
    <w:multiLevelType w:val="hybridMultilevel"/>
    <w:tmpl w:val="5E846D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83A74"/>
    <w:multiLevelType w:val="hybridMultilevel"/>
    <w:tmpl w:val="6D68B3C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6720DC"/>
    <w:multiLevelType w:val="hybridMultilevel"/>
    <w:tmpl w:val="A30466C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A60FEA"/>
    <w:multiLevelType w:val="hybridMultilevel"/>
    <w:tmpl w:val="43626322"/>
    <w:lvl w:ilvl="0" w:tplc="B3A66A38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5A714F5"/>
    <w:multiLevelType w:val="hybridMultilevel"/>
    <w:tmpl w:val="7B6415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AE74D3"/>
    <w:multiLevelType w:val="hybridMultilevel"/>
    <w:tmpl w:val="909C472C"/>
    <w:lvl w:ilvl="0" w:tplc="7A08F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F770C"/>
    <w:multiLevelType w:val="hybridMultilevel"/>
    <w:tmpl w:val="33BE91B0"/>
    <w:lvl w:ilvl="0" w:tplc="C0E6AA56">
      <w:start w:val="7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1" w15:restartNumberingAfterBreak="0">
    <w:nsid w:val="43ED104B"/>
    <w:multiLevelType w:val="hybridMultilevel"/>
    <w:tmpl w:val="830A7D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83E9D"/>
    <w:multiLevelType w:val="hybridMultilevel"/>
    <w:tmpl w:val="967EC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90424"/>
    <w:multiLevelType w:val="hybridMultilevel"/>
    <w:tmpl w:val="1E7861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0701B"/>
    <w:multiLevelType w:val="hybridMultilevel"/>
    <w:tmpl w:val="0A026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043FB"/>
    <w:multiLevelType w:val="hybridMultilevel"/>
    <w:tmpl w:val="576EAAD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651175">
    <w:abstractNumId w:val="4"/>
  </w:num>
  <w:num w:numId="2" w16cid:durableId="292636114">
    <w:abstractNumId w:val="9"/>
  </w:num>
  <w:num w:numId="3" w16cid:durableId="1599675390">
    <w:abstractNumId w:val="14"/>
  </w:num>
  <w:num w:numId="4" w16cid:durableId="352414180">
    <w:abstractNumId w:val="3"/>
  </w:num>
  <w:num w:numId="5" w16cid:durableId="436146037">
    <w:abstractNumId w:val="6"/>
  </w:num>
  <w:num w:numId="6" w16cid:durableId="1068923584">
    <w:abstractNumId w:val="8"/>
  </w:num>
  <w:num w:numId="7" w16cid:durableId="1541163662">
    <w:abstractNumId w:val="5"/>
  </w:num>
  <w:num w:numId="8" w16cid:durableId="1537933881">
    <w:abstractNumId w:val="1"/>
  </w:num>
  <w:num w:numId="9" w16cid:durableId="1926765321">
    <w:abstractNumId w:val="0"/>
  </w:num>
  <w:num w:numId="10" w16cid:durableId="1468618901">
    <w:abstractNumId w:val="2"/>
  </w:num>
  <w:num w:numId="11" w16cid:durableId="473571501">
    <w:abstractNumId w:val="13"/>
  </w:num>
  <w:num w:numId="12" w16cid:durableId="1005205989">
    <w:abstractNumId w:val="15"/>
  </w:num>
  <w:num w:numId="13" w16cid:durableId="1024592116">
    <w:abstractNumId w:val="12"/>
  </w:num>
  <w:num w:numId="14" w16cid:durableId="1725055289">
    <w:abstractNumId w:val="7"/>
  </w:num>
  <w:num w:numId="15" w16cid:durableId="1876235617">
    <w:abstractNumId w:val="10"/>
  </w:num>
  <w:num w:numId="16" w16cid:durableId="148792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AD"/>
    <w:rsid w:val="00012979"/>
    <w:rsid w:val="00013A58"/>
    <w:rsid w:val="000161C6"/>
    <w:rsid w:val="00016254"/>
    <w:rsid w:val="000202D9"/>
    <w:rsid w:val="00022D9D"/>
    <w:rsid w:val="00037468"/>
    <w:rsid w:val="00037811"/>
    <w:rsid w:val="00043F06"/>
    <w:rsid w:val="0005423A"/>
    <w:rsid w:val="00057CDB"/>
    <w:rsid w:val="00062F88"/>
    <w:rsid w:val="000716E3"/>
    <w:rsid w:val="000855A5"/>
    <w:rsid w:val="00085C19"/>
    <w:rsid w:val="0008757A"/>
    <w:rsid w:val="000952EC"/>
    <w:rsid w:val="000A2CD3"/>
    <w:rsid w:val="000A6450"/>
    <w:rsid w:val="000A7457"/>
    <w:rsid w:val="000B2B09"/>
    <w:rsid w:val="000D2B43"/>
    <w:rsid w:val="000E2470"/>
    <w:rsid w:val="000E41DC"/>
    <w:rsid w:val="001132F7"/>
    <w:rsid w:val="00124834"/>
    <w:rsid w:val="00126DF0"/>
    <w:rsid w:val="00134A0D"/>
    <w:rsid w:val="00147CE1"/>
    <w:rsid w:val="00153875"/>
    <w:rsid w:val="001733FF"/>
    <w:rsid w:val="001A3094"/>
    <w:rsid w:val="001A5F66"/>
    <w:rsid w:val="001B3BAD"/>
    <w:rsid w:val="001B7394"/>
    <w:rsid w:val="001C2FA3"/>
    <w:rsid w:val="001D2748"/>
    <w:rsid w:val="001D2783"/>
    <w:rsid w:val="001E0FD1"/>
    <w:rsid w:val="001E3BB0"/>
    <w:rsid w:val="001E7C6B"/>
    <w:rsid w:val="00204217"/>
    <w:rsid w:val="00217DE4"/>
    <w:rsid w:val="002259C3"/>
    <w:rsid w:val="002458C2"/>
    <w:rsid w:val="00251412"/>
    <w:rsid w:val="00254BA1"/>
    <w:rsid w:val="0026061C"/>
    <w:rsid w:val="00261600"/>
    <w:rsid w:val="00263D75"/>
    <w:rsid w:val="00264747"/>
    <w:rsid w:val="002647BB"/>
    <w:rsid w:val="00270077"/>
    <w:rsid w:val="002817F4"/>
    <w:rsid w:val="00283546"/>
    <w:rsid w:val="00293DB1"/>
    <w:rsid w:val="002A4427"/>
    <w:rsid w:val="002B64B1"/>
    <w:rsid w:val="002F48C3"/>
    <w:rsid w:val="00302E83"/>
    <w:rsid w:val="00303E99"/>
    <w:rsid w:val="00305714"/>
    <w:rsid w:val="003060C8"/>
    <w:rsid w:val="00310E5E"/>
    <w:rsid w:val="003126F0"/>
    <w:rsid w:val="00343923"/>
    <w:rsid w:val="00344763"/>
    <w:rsid w:val="003717E2"/>
    <w:rsid w:val="003741DB"/>
    <w:rsid w:val="003746EF"/>
    <w:rsid w:val="00375879"/>
    <w:rsid w:val="00394446"/>
    <w:rsid w:val="00396308"/>
    <w:rsid w:val="003A39DD"/>
    <w:rsid w:val="003A5C19"/>
    <w:rsid w:val="003C4FB3"/>
    <w:rsid w:val="003F7486"/>
    <w:rsid w:val="004154AF"/>
    <w:rsid w:val="00416537"/>
    <w:rsid w:val="0042265E"/>
    <w:rsid w:val="004402D3"/>
    <w:rsid w:val="00441332"/>
    <w:rsid w:val="00453C88"/>
    <w:rsid w:val="00480900"/>
    <w:rsid w:val="0049410F"/>
    <w:rsid w:val="004B1A68"/>
    <w:rsid w:val="004C246A"/>
    <w:rsid w:val="004C4B55"/>
    <w:rsid w:val="004E266A"/>
    <w:rsid w:val="004F2F93"/>
    <w:rsid w:val="00503791"/>
    <w:rsid w:val="005056C6"/>
    <w:rsid w:val="00510977"/>
    <w:rsid w:val="00510D3B"/>
    <w:rsid w:val="00523586"/>
    <w:rsid w:val="00525AE1"/>
    <w:rsid w:val="00526210"/>
    <w:rsid w:val="00537368"/>
    <w:rsid w:val="005453FC"/>
    <w:rsid w:val="005503F5"/>
    <w:rsid w:val="00552C8E"/>
    <w:rsid w:val="005576CE"/>
    <w:rsid w:val="00562C5E"/>
    <w:rsid w:val="00565F58"/>
    <w:rsid w:val="00582D63"/>
    <w:rsid w:val="0058405E"/>
    <w:rsid w:val="00585767"/>
    <w:rsid w:val="005928D7"/>
    <w:rsid w:val="00593D18"/>
    <w:rsid w:val="005A3A0D"/>
    <w:rsid w:val="005E13DC"/>
    <w:rsid w:val="00602662"/>
    <w:rsid w:val="00612795"/>
    <w:rsid w:val="0061479E"/>
    <w:rsid w:val="00632590"/>
    <w:rsid w:val="006364D4"/>
    <w:rsid w:val="006417CA"/>
    <w:rsid w:val="00645E4D"/>
    <w:rsid w:val="00652CD0"/>
    <w:rsid w:val="0067336F"/>
    <w:rsid w:val="00693A83"/>
    <w:rsid w:val="00694019"/>
    <w:rsid w:val="006A4BAA"/>
    <w:rsid w:val="006A4E2E"/>
    <w:rsid w:val="006C29B1"/>
    <w:rsid w:val="006C4B4F"/>
    <w:rsid w:val="006D162E"/>
    <w:rsid w:val="006D1A37"/>
    <w:rsid w:val="006D3138"/>
    <w:rsid w:val="006D5431"/>
    <w:rsid w:val="006F3108"/>
    <w:rsid w:val="006F66C4"/>
    <w:rsid w:val="00700FBD"/>
    <w:rsid w:val="00706937"/>
    <w:rsid w:val="00710E6F"/>
    <w:rsid w:val="00735C47"/>
    <w:rsid w:val="00790A9F"/>
    <w:rsid w:val="00796B34"/>
    <w:rsid w:val="0079795F"/>
    <w:rsid w:val="007A135A"/>
    <w:rsid w:val="007A767C"/>
    <w:rsid w:val="007B0C33"/>
    <w:rsid w:val="007E574E"/>
    <w:rsid w:val="007F2774"/>
    <w:rsid w:val="007F6CFB"/>
    <w:rsid w:val="008014F7"/>
    <w:rsid w:val="00824961"/>
    <w:rsid w:val="00844358"/>
    <w:rsid w:val="00846C09"/>
    <w:rsid w:val="008651EA"/>
    <w:rsid w:val="00867EA1"/>
    <w:rsid w:val="00871A85"/>
    <w:rsid w:val="00872478"/>
    <w:rsid w:val="008727AB"/>
    <w:rsid w:val="00877FED"/>
    <w:rsid w:val="00892924"/>
    <w:rsid w:val="008A114A"/>
    <w:rsid w:val="008A2AB3"/>
    <w:rsid w:val="008A2CCD"/>
    <w:rsid w:val="008B148A"/>
    <w:rsid w:val="008B2B07"/>
    <w:rsid w:val="008C5141"/>
    <w:rsid w:val="008C6AC3"/>
    <w:rsid w:val="008E63B5"/>
    <w:rsid w:val="00904EA4"/>
    <w:rsid w:val="00915468"/>
    <w:rsid w:val="009210C0"/>
    <w:rsid w:val="00933E94"/>
    <w:rsid w:val="00935278"/>
    <w:rsid w:val="00945F53"/>
    <w:rsid w:val="00961006"/>
    <w:rsid w:val="009643C7"/>
    <w:rsid w:val="00970ED1"/>
    <w:rsid w:val="00971661"/>
    <w:rsid w:val="009775FD"/>
    <w:rsid w:val="00980242"/>
    <w:rsid w:val="00995C6A"/>
    <w:rsid w:val="009A0448"/>
    <w:rsid w:val="009A3B97"/>
    <w:rsid w:val="009B3A90"/>
    <w:rsid w:val="009E0A00"/>
    <w:rsid w:val="009E2C8F"/>
    <w:rsid w:val="009F0D83"/>
    <w:rsid w:val="00A003C5"/>
    <w:rsid w:val="00A00CD0"/>
    <w:rsid w:val="00A02F15"/>
    <w:rsid w:val="00A11182"/>
    <w:rsid w:val="00A1199B"/>
    <w:rsid w:val="00A275F7"/>
    <w:rsid w:val="00A35D5F"/>
    <w:rsid w:val="00A368B0"/>
    <w:rsid w:val="00A4243C"/>
    <w:rsid w:val="00A4289A"/>
    <w:rsid w:val="00A609F0"/>
    <w:rsid w:val="00A90CA0"/>
    <w:rsid w:val="00AA2B46"/>
    <w:rsid w:val="00AA32ED"/>
    <w:rsid w:val="00AB37B5"/>
    <w:rsid w:val="00AC6C25"/>
    <w:rsid w:val="00AD7663"/>
    <w:rsid w:val="00AE5426"/>
    <w:rsid w:val="00AE665C"/>
    <w:rsid w:val="00AF7167"/>
    <w:rsid w:val="00B035C9"/>
    <w:rsid w:val="00B11DDC"/>
    <w:rsid w:val="00B135CB"/>
    <w:rsid w:val="00B13A8D"/>
    <w:rsid w:val="00B208C8"/>
    <w:rsid w:val="00B31E18"/>
    <w:rsid w:val="00B320FE"/>
    <w:rsid w:val="00B533D4"/>
    <w:rsid w:val="00B54E00"/>
    <w:rsid w:val="00B6583E"/>
    <w:rsid w:val="00B67331"/>
    <w:rsid w:val="00B736B2"/>
    <w:rsid w:val="00B74F13"/>
    <w:rsid w:val="00B838EC"/>
    <w:rsid w:val="00B97E62"/>
    <w:rsid w:val="00BA3092"/>
    <w:rsid w:val="00BD50D2"/>
    <w:rsid w:val="00BD55DC"/>
    <w:rsid w:val="00BF4CD5"/>
    <w:rsid w:val="00C058E4"/>
    <w:rsid w:val="00C05A4D"/>
    <w:rsid w:val="00C06375"/>
    <w:rsid w:val="00C12F00"/>
    <w:rsid w:val="00C224B6"/>
    <w:rsid w:val="00C30BB6"/>
    <w:rsid w:val="00C343F5"/>
    <w:rsid w:val="00C5007D"/>
    <w:rsid w:val="00C5182D"/>
    <w:rsid w:val="00C843F5"/>
    <w:rsid w:val="00C84D80"/>
    <w:rsid w:val="00C860DD"/>
    <w:rsid w:val="00CA350E"/>
    <w:rsid w:val="00CB62F8"/>
    <w:rsid w:val="00CD38AD"/>
    <w:rsid w:val="00CE4763"/>
    <w:rsid w:val="00CF7532"/>
    <w:rsid w:val="00D0537B"/>
    <w:rsid w:val="00D15C92"/>
    <w:rsid w:val="00D253C9"/>
    <w:rsid w:val="00D27A94"/>
    <w:rsid w:val="00D42821"/>
    <w:rsid w:val="00D458CD"/>
    <w:rsid w:val="00D62F02"/>
    <w:rsid w:val="00D636A0"/>
    <w:rsid w:val="00D65237"/>
    <w:rsid w:val="00D66F88"/>
    <w:rsid w:val="00D80F93"/>
    <w:rsid w:val="00DA37EC"/>
    <w:rsid w:val="00DB154D"/>
    <w:rsid w:val="00DB4460"/>
    <w:rsid w:val="00DD2EA8"/>
    <w:rsid w:val="00DD7EE4"/>
    <w:rsid w:val="00DF1A2A"/>
    <w:rsid w:val="00DF5D72"/>
    <w:rsid w:val="00E0590C"/>
    <w:rsid w:val="00E2063B"/>
    <w:rsid w:val="00E215DE"/>
    <w:rsid w:val="00E21A3A"/>
    <w:rsid w:val="00E323B8"/>
    <w:rsid w:val="00E32AAC"/>
    <w:rsid w:val="00E527FD"/>
    <w:rsid w:val="00E545A5"/>
    <w:rsid w:val="00E56278"/>
    <w:rsid w:val="00E7400A"/>
    <w:rsid w:val="00E81C5A"/>
    <w:rsid w:val="00E83399"/>
    <w:rsid w:val="00E8719A"/>
    <w:rsid w:val="00E90207"/>
    <w:rsid w:val="00E94374"/>
    <w:rsid w:val="00EB0184"/>
    <w:rsid w:val="00EE1A62"/>
    <w:rsid w:val="00EF0297"/>
    <w:rsid w:val="00EF037C"/>
    <w:rsid w:val="00EF3081"/>
    <w:rsid w:val="00EF32E3"/>
    <w:rsid w:val="00F00398"/>
    <w:rsid w:val="00F07C5D"/>
    <w:rsid w:val="00F12AEF"/>
    <w:rsid w:val="00F1698C"/>
    <w:rsid w:val="00F527E9"/>
    <w:rsid w:val="00F56F7D"/>
    <w:rsid w:val="00F65ABE"/>
    <w:rsid w:val="00F73EF6"/>
    <w:rsid w:val="00F83683"/>
    <w:rsid w:val="00F86316"/>
    <w:rsid w:val="00F868E8"/>
    <w:rsid w:val="00FA197B"/>
    <w:rsid w:val="00FA7C44"/>
    <w:rsid w:val="00FB2EA8"/>
    <w:rsid w:val="00FD17D1"/>
    <w:rsid w:val="00FD2C27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946A3"/>
  <w15:chartTrackingRefBased/>
  <w15:docId w15:val="{466A2CE3-3F36-45DE-8242-2718C778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rsid w:val="001D2783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1D278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1D2783"/>
  </w:style>
  <w:style w:type="paragraph" w:styleId="Predmetkomentara">
    <w:name w:val="annotation subject"/>
    <w:basedOn w:val="Tekstkomentara"/>
    <w:next w:val="Tekstkomentara"/>
    <w:link w:val="PredmetkomentaraChar"/>
    <w:rsid w:val="001D2783"/>
    <w:rPr>
      <w:b/>
      <w:bCs/>
      <w:lang w:val="x-none" w:eastAsia="x-none"/>
    </w:rPr>
  </w:style>
  <w:style w:type="character" w:customStyle="1" w:styleId="PredmetkomentaraChar">
    <w:name w:val="Predmet komentara Char"/>
    <w:link w:val="Predmetkomentara"/>
    <w:rsid w:val="001D2783"/>
    <w:rPr>
      <w:b/>
      <w:bCs/>
    </w:rPr>
  </w:style>
  <w:style w:type="paragraph" w:styleId="Tekstbalonia">
    <w:name w:val="Balloon Text"/>
    <w:basedOn w:val="Normal"/>
    <w:link w:val="TekstbaloniaChar"/>
    <w:rsid w:val="001D2783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1D2783"/>
    <w:rPr>
      <w:rFonts w:ascii="Tahoma" w:hAnsi="Tahoma" w:cs="Tahoma"/>
      <w:sz w:val="16"/>
      <w:szCs w:val="16"/>
    </w:rPr>
  </w:style>
  <w:style w:type="character" w:styleId="Istaknuto">
    <w:name w:val="Emphasis"/>
    <w:qFormat/>
    <w:rsid w:val="00B135CB"/>
    <w:rPr>
      <w:i/>
      <w:iCs/>
    </w:rPr>
  </w:style>
  <w:style w:type="table" w:styleId="Reetkatablice">
    <w:name w:val="Table Grid"/>
    <w:basedOn w:val="Obinatablica"/>
    <w:uiPriority w:val="39"/>
    <w:rsid w:val="00245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natablica2">
    <w:name w:val="Table Classic 2"/>
    <w:basedOn w:val="Obinatablica"/>
    <w:rsid w:val="002458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rsid w:val="002458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atablica">
    <w:name w:val="Table Elegant"/>
    <w:basedOn w:val="Obinatablica"/>
    <w:rsid w:val="002458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34"/>
    <w:qFormat/>
    <w:rsid w:val="00582D63"/>
    <w:pPr>
      <w:suppressAutoHyphens/>
      <w:ind w:left="720"/>
      <w:contextualSpacing/>
    </w:pPr>
    <w:rPr>
      <w:rFonts w:cs="Calibri"/>
      <w:sz w:val="20"/>
      <w:szCs w:val="20"/>
      <w:lang w:val="en-GB" w:eastAsia="ar-SA"/>
    </w:rPr>
  </w:style>
  <w:style w:type="table" w:customStyle="1" w:styleId="TableGrid1">
    <w:name w:val="Table Grid1"/>
    <w:basedOn w:val="Obinatablica"/>
    <w:next w:val="Reetkatablice"/>
    <w:uiPriority w:val="59"/>
    <w:rsid w:val="008014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7B0C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003C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D30C-800E-457E-9B23-4B5571CC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</vt:lpstr>
    </vt:vector>
  </TitlesOfParts>
  <Company>KZŽ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IM</dc:creator>
  <cp:keywords/>
  <cp:lastModifiedBy>Ivana Petek</cp:lastModifiedBy>
  <cp:revision>58</cp:revision>
  <cp:lastPrinted>2026-06-03T09:51:00Z</cp:lastPrinted>
  <dcterms:created xsi:type="dcterms:W3CDTF">2024-05-10T09:34:00Z</dcterms:created>
  <dcterms:modified xsi:type="dcterms:W3CDTF">2026-06-03T12:00:00Z</dcterms:modified>
</cp:coreProperties>
</file>